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1282">
        <w:rPr>
          <w:rFonts w:ascii="Times New Roman" w:hAnsi="Times New Roman" w:cs="Times New Roman"/>
          <w:sz w:val="28"/>
          <w:szCs w:val="28"/>
        </w:rPr>
        <w:t xml:space="preserve"> 17.10.2019</w:t>
      </w:r>
      <w:proofErr w:type="gramEnd"/>
      <w:r w:rsidR="005812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</w:t>
      </w:r>
      <w:r w:rsidR="00581282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</w:t>
      </w:r>
      <w:r w:rsidR="00581282">
        <w:rPr>
          <w:rFonts w:ascii="Times New Roman" w:hAnsi="Times New Roman" w:cs="Times New Roman"/>
          <w:sz w:val="28"/>
          <w:szCs w:val="28"/>
        </w:rPr>
        <w:t xml:space="preserve">   </w:t>
      </w:r>
      <w:r w:rsidR="00C3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1282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757421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757421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757421">
        <w:rPr>
          <w:rFonts w:ascii="Times New Roman" w:hAnsi="Times New Roman" w:cs="Times New Roman"/>
          <w:sz w:val="28"/>
          <w:szCs w:val="28"/>
        </w:rPr>
        <w:t>2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757421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 xml:space="preserve">8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757421">
        <w:rPr>
          <w:rFonts w:ascii="Times New Roman" w:hAnsi="Times New Roman" w:cs="Times New Roman"/>
          <w:sz w:val="28"/>
          <w:szCs w:val="28"/>
        </w:rPr>
        <w:t>Об утверждении А</w:t>
      </w:r>
      <w:r w:rsidR="009A68A3" w:rsidRPr="009A68A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757421">
        <w:rPr>
          <w:rFonts w:ascii="Times New Roman" w:hAnsi="Times New Roman" w:cs="Times New Roman"/>
          <w:sz w:val="28"/>
          <w:szCs w:val="28"/>
        </w:rPr>
        <w:t>предоставления</w:t>
      </w:r>
      <w:r w:rsidR="009A68A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57421">
        <w:rPr>
          <w:rFonts w:ascii="Times New Roman" w:hAnsi="Times New Roman" w:cs="Times New Roman"/>
          <w:sz w:val="28"/>
          <w:szCs w:val="28"/>
        </w:rPr>
        <w:t>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5651C0" w:rsidRDefault="00D852A1" w:rsidP="0056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1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27.06.2019 №151-ФЗ «</w:t>
      </w:r>
      <w:r w:rsidR="005651C0" w:rsidRPr="005651C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5651C0">
        <w:rPr>
          <w:rFonts w:ascii="Times New Roman" w:hAnsi="Times New Roman" w:cs="Times New Roman"/>
          <w:sz w:val="28"/>
          <w:szCs w:val="28"/>
        </w:rPr>
        <w:t>«</w:t>
      </w:r>
      <w:r w:rsidR="005651C0" w:rsidRPr="005651C0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651C0">
        <w:rPr>
          <w:rFonts w:ascii="Times New Roman" w:hAnsi="Times New Roman" w:cs="Times New Roman"/>
          <w:sz w:val="28"/>
          <w:szCs w:val="28"/>
        </w:rPr>
        <w:t>»</w:t>
      </w:r>
      <w:r w:rsidR="005651C0" w:rsidRPr="005651C0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5651C0">
        <w:rPr>
          <w:rFonts w:ascii="Times New Roman" w:hAnsi="Times New Roman" w:cs="Times New Roman"/>
          <w:sz w:val="28"/>
          <w:szCs w:val="28"/>
        </w:rPr>
        <w:t>»</w:t>
      </w:r>
      <w:r w:rsidR="005651C0" w:rsidRPr="005651C0">
        <w:rPr>
          <w:rFonts w:ascii="Times New Roman" w:hAnsi="Times New Roman" w:cs="Times New Roman"/>
          <w:sz w:val="28"/>
          <w:szCs w:val="28"/>
        </w:rPr>
        <w:t>,</w:t>
      </w:r>
      <w:r w:rsidR="005651C0">
        <w:rPr>
          <w:rFonts w:ascii="Times New Roman" w:hAnsi="Times New Roman" w:cs="Times New Roman"/>
          <w:sz w:val="28"/>
          <w:szCs w:val="28"/>
        </w:rPr>
        <w:t xml:space="preserve"> в</w:t>
      </w:r>
      <w:r w:rsidR="005651C0" w:rsidRPr="00CA5DA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5651C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5651C0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5651C0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56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757421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757421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757421">
        <w:rPr>
          <w:rFonts w:ascii="Times New Roman" w:hAnsi="Times New Roman" w:cs="Times New Roman"/>
          <w:sz w:val="28"/>
          <w:szCs w:val="28"/>
        </w:rPr>
        <w:t>2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757421">
        <w:rPr>
          <w:rFonts w:ascii="Times New Roman" w:hAnsi="Times New Roman" w:cs="Times New Roman"/>
          <w:sz w:val="28"/>
          <w:szCs w:val="28"/>
        </w:rPr>
        <w:t>38 «</w:t>
      </w:r>
      <w:r w:rsidR="00757421" w:rsidRPr="0075742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57421">
        <w:rPr>
          <w:rFonts w:ascii="Times New Roman" w:hAnsi="Times New Roman" w:cs="Times New Roman"/>
          <w:sz w:val="28"/>
          <w:szCs w:val="28"/>
        </w:rPr>
        <w:t>«</w:t>
      </w:r>
      <w:r w:rsidR="00757421" w:rsidRPr="00757421">
        <w:rPr>
          <w:rFonts w:ascii="Times New Roman" w:hAnsi="Times New Roman" w:cs="Times New Roman"/>
          <w:sz w:val="28"/>
          <w:szCs w:val="28"/>
        </w:rPr>
        <w:t>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="00757421">
        <w:rPr>
          <w:rFonts w:ascii="Times New Roman" w:hAnsi="Times New Roman" w:cs="Times New Roman"/>
          <w:sz w:val="28"/>
          <w:szCs w:val="28"/>
        </w:rPr>
        <w:t>»</w:t>
      </w:r>
      <w:r w:rsidR="00757421" w:rsidRPr="00757421">
        <w:rPr>
          <w:rFonts w:ascii="Times New Roman" w:hAnsi="Times New Roman" w:cs="Times New Roman"/>
          <w:sz w:val="28"/>
          <w:szCs w:val="28"/>
        </w:rPr>
        <w:t> 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5651C0">
        <w:rPr>
          <w:rFonts w:ascii="Times New Roman" w:hAnsi="Times New Roman" w:cs="Times New Roman"/>
          <w:sz w:val="28"/>
          <w:szCs w:val="28"/>
        </w:rPr>
        <w:t>Абзац 6</w:t>
      </w:r>
      <w:r w:rsidR="00261706">
        <w:rPr>
          <w:rFonts w:ascii="Times New Roman" w:hAnsi="Times New Roman" w:cs="Times New Roman"/>
          <w:sz w:val="28"/>
          <w:szCs w:val="28"/>
        </w:rPr>
        <w:t xml:space="preserve"> п</w:t>
      </w:r>
      <w:r w:rsidR="0044288B">
        <w:rPr>
          <w:rFonts w:ascii="Times New Roman" w:hAnsi="Times New Roman" w:cs="Times New Roman"/>
          <w:sz w:val="28"/>
          <w:szCs w:val="28"/>
        </w:rPr>
        <w:t>ункт</w:t>
      </w:r>
      <w:r w:rsidR="005651C0">
        <w:rPr>
          <w:rFonts w:ascii="Times New Roman" w:hAnsi="Times New Roman" w:cs="Times New Roman"/>
          <w:sz w:val="28"/>
          <w:szCs w:val="28"/>
        </w:rPr>
        <w:t>а 2.3 раздела 2 изложить в новой редакции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56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51C0"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51C0"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договорам о подготовке проектной документации, внесению изменений в проектную документацию в соответствии с </w:t>
      </w:r>
      <w:hyperlink r:id="rId5" w:history="1"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3_8</w:t>
        </w:r>
      </w:hyperlink>
      <w:r w:rsidR="005651C0"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6" w:history="1"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3_9 </w:t>
        </w:r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 xml:space="preserve">статьи 49 </w:t>
        </w:r>
        <w:r w:rsid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</w:t>
        </w:r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одекса</w:t>
        </w:r>
      </w:hyperlink>
      <w:r w:rsidR="0056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5651C0"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статьей.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проектной документации, внесению изменений в проектную документацию в соответствии с </w:t>
      </w:r>
      <w:hyperlink r:id="rId7" w:history="1"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3_8</w:t>
        </w:r>
      </w:hyperlink>
      <w:r w:rsidR="005651C0"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8" w:history="1"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3_9 статьи 49 </w:t>
        </w:r>
        <w:r w:rsid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</w:t>
        </w:r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="005651C0" w:rsidRPr="005651C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одекса</w:t>
        </w:r>
      </w:hyperlink>
      <w:r w:rsidR="0056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5651C0" w:rsidRPr="0056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заключенным с иными лицами, могут </w:t>
      </w:r>
      <w:r w:rsidR="005651C0" w:rsidRPr="005651C0">
        <w:rPr>
          <w:rFonts w:ascii="Times New Roman" w:hAnsi="Times New Roman" w:cs="Times New Roman"/>
          <w:sz w:val="28"/>
          <w:szCs w:val="28"/>
        </w:rPr>
        <w:t>выполняться индивидуальными предпринимателями или юридическими лицами, не являющимися членами таких саморегулируемых организаций</w:t>
      </w:r>
      <w:r w:rsidR="005651C0">
        <w:rPr>
          <w:rFonts w:ascii="Times New Roman" w:hAnsi="Times New Roman" w:cs="Times New Roman"/>
          <w:sz w:val="28"/>
          <w:szCs w:val="28"/>
        </w:rPr>
        <w:t>»</w:t>
      </w:r>
      <w:r w:rsidR="005651C0" w:rsidRPr="00565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E1E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026667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FC5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C5B0D" w:rsidRDefault="00FC5B0D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</w:t>
      </w:r>
      <w:r w:rsidR="00581282">
        <w:rPr>
          <w:rFonts w:ascii="Times New Roman" w:hAnsi="Times New Roman" w:cs="Times New Roman"/>
          <w:sz w:val="28"/>
          <w:szCs w:val="28"/>
        </w:rPr>
        <w:t xml:space="preserve">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Т.С. С</w:t>
      </w:r>
      <w:bookmarkStart w:id="0" w:name="_GoBack"/>
      <w:bookmarkEnd w:id="0"/>
      <w:r w:rsidR="00283C86">
        <w:rPr>
          <w:rFonts w:ascii="Times New Roman" w:hAnsi="Times New Roman" w:cs="Times New Roman"/>
          <w:sz w:val="28"/>
          <w:szCs w:val="28"/>
        </w:rPr>
        <w:t>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26667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1359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651C0"/>
    <w:rsid w:val="00572D9F"/>
    <w:rsid w:val="00581282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421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D3578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EF53D7"/>
    <w:rsid w:val="00F14F09"/>
    <w:rsid w:val="00F27A60"/>
    <w:rsid w:val="00F97B60"/>
    <w:rsid w:val="00FC5B0D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4CD3-8B9C-4DF3-9DA2-3542A8C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2019-10-16T07:59:00Z</cp:lastPrinted>
  <dcterms:created xsi:type="dcterms:W3CDTF">2019-10-09T07:45:00Z</dcterms:created>
  <dcterms:modified xsi:type="dcterms:W3CDTF">2019-10-16T07:59:00Z</dcterms:modified>
</cp:coreProperties>
</file>